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335/03),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13 de octubre 2001 la Consejería de Economía, Industria y Comercio de la Junta de Extremadura notificó a D. José Luis Pérez Chiscano una propuesta de liquidación provisional (núm. expd. 200102523), en concepto de Impuesto sobre el suelo sin edificar y edificaciones ruinosas, por un importe de 4.641,39 €.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235/2002)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335/03)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